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5DE4" w:rsidP="00FD5DE4" w:rsidRDefault="00FD5DE4" w14:paraId="766D3C55" w14:textId="2FAEE687"/>
    <w:p w:rsidR="00FD5DE4" w:rsidRDefault="00FD5DE4" w14:paraId="4FFD8A8D" w14:textId="11ECE0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7251E6" wp14:editId="7FE8B7B1">
                <wp:simplePos x="0" y="0"/>
                <wp:positionH relativeFrom="margin">
                  <wp:align>right</wp:align>
                </wp:positionH>
                <wp:positionV relativeFrom="paragraph">
                  <wp:posOffset>1409700</wp:posOffset>
                </wp:positionV>
                <wp:extent cx="5591175" cy="48482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484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DE4" w:rsidP="00FD5DE4" w:rsidRDefault="00FD5DE4" w14:paraId="1430870F" w14:textId="4D9B7AF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  <w:t>CONTENIDOS PROGRAMÁTICOS</w:t>
                            </w:r>
                          </w:p>
                          <w:p w:rsidR="00FD5DE4" w:rsidP="00FD5DE4" w:rsidRDefault="00FD5DE4" w14:paraId="18F0BE97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</w:p>
                          <w:p w:rsidR="00FD5DE4" w:rsidP="00FD5DE4" w:rsidRDefault="00FD5DE4" w14:paraId="6C035491" w14:textId="777777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</w:p>
                          <w:p w:rsidR="00FD5DE4" w:rsidP="00FD5DE4" w:rsidRDefault="00FD5DE4" w14:paraId="4A16B084" w14:textId="4E6D3C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LA FACULTAD DE PSICOLOGIA DE LA UNIVERSIDAD DE SAN BUENAVENTURA SECCIONAL MEDELLIN</w:t>
                            </w:r>
                          </w:p>
                          <w:p w:rsidR="00FD5DE4" w:rsidP="00FD5DE4" w:rsidRDefault="00FD5DE4" w14:paraId="7F22A003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FD5DE4" w:rsidP="00FD5DE4" w:rsidRDefault="00FD5DE4" w14:paraId="71EE2494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Pr="00FD5DE4" w:rsidR="00FD5DE4" w:rsidP="00FD5DE4" w:rsidRDefault="00FD5DE4" w14:paraId="53ACEE85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EXPIDE LOS CONTENIDOS PROGRAMÁTICOS DEL </w:t>
                            </w:r>
                          </w:p>
                          <w:p w:rsidRPr="00FD5DE4" w:rsidR="00FD5DE4" w:rsidP="00FD5DE4" w:rsidRDefault="00FD5DE4" w14:paraId="2E31AF07" w14:textId="2C47462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PROGRAMA DE PSICOLOGÍA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77251E6">
                <v:stroke joinstyle="miter"/>
                <v:path gradientshapeok="t" o:connecttype="rect"/>
              </v:shapetype>
              <v:shape id="Cuadro de texto 2" style="position:absolute;margin-left:389.05pt;margin-top:111pt;width:440.25pt;height:381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">
                <v:textbox>
                  <w:txbxContent>
                    <w:p w:rsidR="00FD5DE4" w:rsidP="00FD5DE4" w:rsidRDefault="00FD5DE4" w14:paraId="1430870F" w14:textId="4D9B7AF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  <w:t>CONTENIDOS PROGRAMÁTICOS</w:t>
                      </w:r>
                    </w:p>
                    <w:p w:rsidR="00FD5DE4" w:rsidP="00FD5DE4" w:rsidRDefault="00FD5DE4" w14:paraId="18F0BE97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</w:p>
                    <w:p w:rsidR="00FD5DE4" w:rsidP="00FD5DE4" w:rsidRDefault="00FD5DE4" w14:paraId="6C035491" w14:textId="77777777">
                      <w:pPr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</w:p>
                    <w:p w:rsidR="00FD5DE4" w:rsidP="00FD5DE4" w:rsidRDefault="00FD5DE4" w14:paraId="4A16B084" w14:textId="4E6D3C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LA FACULTAD DE PSICOLOGIA DE LA UNIVERSIDAD DE SAN BUENAVENTURA SECCIONAL MEDELLIN</w:t>
                      </w:r>
                    </w:p>
                    <w:p w:rsidR="00FD5DE4" w:rsidP="00FD5DE4" w:rsidRDefault="00FD5DE4" w14:paraId="7F22A003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FD5DE4" w:rsidP="00FD5DE4" w:rsidRDefault="00FD5DE4" w14:paraId="71EE2494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Pr="00FD5DE4" w:rsidR="00FD5DE4" w:rsidP="00FD5DE4" w:rsidRDefault="00FD5DE4" w14:paraId="53ACEE85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EXPIDE LOS CONTENIDOS PROGRAMÁTICOS DEL </w:t>
                      </w:r>
                    </w:p>
                    <w:p w:rsidRPr="00FD5DE4" w:rsidR="00FD5DE4" w:rsidP="00FD5DE4" w:rsidRDefault="00FD5DE4" w14:paraId="2E31AF07" w14:textId="2C47462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PROGRAMA DE PSICOLOGÍA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F5BE25" wp14:editId="557319F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8869393" cy="11477625"/>
            <wp:effectExtent l="0" t="0" r="0" b="0"/>
            <wp:wrapNone/>
            <wp:docPr id="18010262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01026229" name="Imagen 1801026229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69393" cy="1147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5DE4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E4"/>
    <w:rsid w:val="00A43CF2"/>
    <w:rsid w:val="00FD5DE4"/>
    <w:rsid w:val="6BFC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642E"/>
  <w15:chartTrackingRefBased/>
  <w15:docId w15:val="{FCA1F378-60E8-4856-829C-FBCBDBFB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5DE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5DE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FD5DE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FD5DE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FD5DE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D5DE4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D5DE4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D5DE4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D5DE4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D5DE4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D5D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5DE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FD5DE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FD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5DE4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FD5D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5D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5D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5DE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D5D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g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Tamayo Agudelo</dc:creator>
  <keywords/>
  <dc:description/>
  <lastModifiedBy>Usuario invitado</lastModifiedBy>
  <revision>2</revision>
  <dcterms:created xsi:type="dcterms:W3CDTF">2026-09-16T19:30:00.0000000Z</dcterms:created>
  <dcterms:modified xsi:type="dcterms:W3CDTF">2026-09-16T19:40:39.5397503Z</dcterms:modified>
</coreProperties>
</file>